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D4D" w:rsidRPr="00A37563" w:rsidRDefault="00573D4D" w:rsidP="00A37563">
      <w:pPr>
        <w:jc w:val="center"/>
        <w:rPr>
          <w:rFonts w:ascii="Times New Roman" w:hAnsi="Times New Roman"/>
          <w:b/>
          <w:bCs/>
          <w:color w:val="333333"/>
          <w:lang w:val="uk-UA"/>
        </w:rPr>
      </w:pPr>
      <w:r w:rsidRPr="00A37563">
        <w:rPr>
          <w:rFonts w:ascii="Times New Roman" w:hAnsi="Times New Roman"/>
          <w:b/>
          <w:bCs/>
          <w:color w:val="333333"/>
        </w:rPr>
        <w:t>Про сплату податку на доходи фізичних осі</w:t>
      </w:r>
      <w:r w:rsidRPr="00A37563">
        <w:rPr>
          <w:rFonts w:ascii="Times New Roman" w:hAnsi="Times New Roman"/>
          <w:b/>
          <w:bCs/>
          <w:color w:val="333333"/>
          <w:lang w:val="uk-UA"/>
        </w:rPr>
        <w:t>б</w:t>
      </w:r>
    </w:p>
    <w:p w:rsidR="00573D4D" w:rsidRPr="00A37563" w:rsidRDefault="00573D4D" w:rsidP="00A37563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lang w:val="uk-UA"/>
        </w:rPr>
      </w:pPr>
      <w:r w:rsidRPr="00A37563">
        <w:rPr>
          <w:color w:val="333333"/>
          <w:sz w:val="22"/>
          <w:szCs w:val="22"/>
          <w:lang w:val="uk-UA"/>
        </w:rPr>
        <w:t>Старобільська ОДПІ ГУ ДФС у Луганській області роз’яснює, що відповідно до п. 179.7 ст. 179 Податкового кодексу України від 02.12.2010 №2755-</w:t>
      </w:r>
      <w:r w:rsidRPr="00A37563">
        <w:rPr>
          <w:color w:val="333333"/>
          <w:sz w:val="22"/>
          <w:szCs w:val="22"/>
        </w:rPr>
        <w:t>V</w:t>
      </w:r>
      <w:r w:rsidRPr="00A37563">
        <w:rPr>
          <w:color w:val="333333"/>
          <w:sz w:val="22"/>
          <w:szCs w:val="22"/>
          <w:lang w:val="uk-UA"/>
        </w:rPr>
        <w:t>І зі змінами та доповненнями (далі – ПКУ) фізична особа зобов’язана самостійно до 1 серпня року, що настає за звітним, сплатити суму податкового зобов’язання, зазначену у поданій нею податковій декларації про майновий стан і доходи.</w:t>
      </w:r>
    </w:p>
    <w:p w:rsidR="00573D4D" w:rsidRPr="00A37563" w:rsidRDefault="00573D4D" w:rsidP="00A37563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A37563">
        <w:rPr>
          <w:color w:val="333333"/>
          <w:sz w:val="22"/>
          <w:szCs w:val="22"/>
        </w:rPr>
        <w:t>Згідно з п. 126.1 ст. 126 ПКУ у разі якщо платник податків не сплачує узгоджену суму грошового зобов’язання протягом строків, визначених ПКУ, такий платник податків притягується до відповідальності у вигляді штрафу у таких розмірах:</w:t>
      </w:r>
    </w:p>
    <w:p w:rsidR="00573D4D" w:rsidRPr="00A37563" w:rsidRDefault="00573D4D" w:rsidP="00A37563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A37563">
        <w:rPr>
          <w:color w:val="333333"/>
          <w:sz w:val="22"/>
          <w:szCs w:val="22"/>
        </w:rPr>
        <w:t>- при затримці до 30 календарних днів включно, наступних за останнім днем строку сплати суми грошового зобов’язання, – у розмірі 10 відсотків погашеної суми податкового боргу;</w:t>
      </w:r>
    </w:p>
    <w:p w:rsidR="00573D4D" w:rsidRPr="00A37563" w:rsidRDefault="00573D4D" w:rsidP="00A37563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A37563">
        <w:rPr>
          <w:color w:val="333333"/>
          <w:sz w:val="22"/>
          <w:szCs w:val="22"/>
        </w:rPr>
        <w:t>- при затримці більше 30 календарних днів, наступних за останнім днем строку сплати суми грошового зобов’язання, – у розмірі 20 відсотків погашеної суми податкового боргу.</w:t>
      </w:r>
    </w:p>
    <w:p w:rsidR="00573D4D" w:rsidRPr="00A37563" w:rsidRDefault="00573D4D" w:rsidP="00A37563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</w:rPr>
      </w:pPr>
      <w:r w:rsidRPr="00A37563">
        <w:rPr>
          <w:color w:val="333333"/>
          <w:sz w:val="22"/>
          <w:szCs w:val="22"/>
        </w:rPr>
        <w:t>Відповідно до пп. 129.1.3 п. 129.1 ст. 129 ПКУ при нарахуванні суми податкового зобов’язання, визначеного платником податків або податковим агентом, – після спливу 90 календарних днів, наступних за останнім днем граничного строку сплати податкового зобов’язання нараховується пеня (пп. 129.1.3 п. 129.1 ст. 129 ПКУ).</w:t>
      </w:r>
    </w:p>
    <w:p w:rsidR="00573D4D" w:rsidRDefault="00573D4D" w:rsidP="00A37563">
      <w:pPr>
        <w:rPr>
          <w:rFonts w:ascii="Times New Roman" w:hAnsi="Times New Roman"/>
          <w:color w:val="333333"/>
          <w:lang w:val="uk-UA"/>
        </w:rPr>
      </w:pPr>
      <w:r w:rsidRPr="00A37563">
        <w:rPr>
          <w:rFonts w:ascii="Times New Roman" w:hAnsi="Times New Roman"/>
          <w:color w:val="333333"/>
        </w:rPr>
        <w:t>На суми грошового зобов’язання, визначеного пп. 129.1.3 п. 129.1 ст 129 ПКУ (включаючи суму штрафних санкцій за їх наявності та без урахування суми пені), нараховується пеня за кожний календарний день прострочення у його сплаті, включаючи день погашення, із розрахунку 100 % річних облікової ставки Національного банку України, діючої на кожний такий день (п. 129.4 ст. 129 ПКУ).</w:t>
      </w:r>
    </w:p>
    <w:p w:rsidR="00573D4D" w:rsidRPr="00A37563" w:rsidRDefault="00573D4D" w:rsidP="00A37563">
      <w:pPr>
        <w:jc w:val="right"/>
        <w:rPr>
          <w:rFonts w:ascii="Times New Roman" w:hAnsi="Times New Roman"/>
          <w:b/>
          <w:lang w:val="uk-UA"/>
        </w:rPr>
      </w:pPr>
      <w:r w:rsidRPr="00A37563">
        <w:rPr>
          <w:rFonts w:ascii="Times New Roman" w:hAnsi="Times New Roman"/>
          <w:b/>
          <w:color w:val="333333"/>
          <w:lang w:val="uk-UA"/>
        </w:rPr>
        <w:t>Старобільська ОДПІ</w:t>
      </w:r>
    </w:p>
    <w:sectPr w:rsidR="00573D4D" w:rsidRPr="00A37563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7563"/>
    <w:rsid w:val="001C3D30"/>
    <w:rsid w:val="0027312D"/>
    <w:rsid w:val="00573D4D"/>
    <w:rsid w:val="00A37563"/>
    <w:rsid w:val="00B46ED6"/>
    <w:rsid w:val="00B5026D"/>
    <w:rsid w:val="00B927DD"/>
    <w:rsid w:val="00CE71CA"/>
    <w:rsid w:val="00D0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5A71EBA0-1FCE-42F1-9C5D-0C15FD74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7DD"/>
    <w:pPr>
      <w:spacing w:after="0" w:line="240" w:lineRule="auto"/>
      <w:ind w:firstLine="720"/>
      <w:jc w:val="both"/>
    </w:pPr>
    <w:rPr>
      <w:lang w:val="ru-RU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3756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1092</Words>
  <Characters>623</Characters>
  <Application>Microsoft Office Word</Application>
  <DocSecurity>0</DocSecurity>
  <Lines>5</Lines>
  <Paragraphs>3</Paragraphs>
  <ScaleCrop>false</ScaleCrop>
  <Company>SPecialiST RePack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2018-05-25T12:44:00Z</dcterms:created>
  <dcterms:modified xsi:type="dcterms:W3CDTF">2018-05-25T12:44:00Z</dcterms:modified>
</cp:coreProperties>
</file>